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7A85B" w14:textId="77777777" w:rsidR="005F3C8F" w:rsidRPr="004F3C34" w:rsidRDefault="004F3C34">
      <w:r w:rsidRPr="004F3C34">
        <w:rPr>
          <w:caps/>
          <w:sz w:val="24"/>
          <w:lang w:val="de-DE"/>
        </w:rPr>
        <w:t>Diskutieren Sie kritisch die Rolle der D-Mark im Prozess der deutschen Vereinigung seit 1989.</w:t>
      </w:r>
    </w:p>
    <w:sectPr w:rsidR="005F3C8F" w:rsidRPr="004F3C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3C34"/>
    <w:rsid w:val="004F3C34"/>
    <w:rsid w:val="005F3C8F"/>
    <w:rsid w:val="008B5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0AC0A"/>
  <w15:chartTrackingRefBased/>
  <w15:docId w15:val="{1B05CE2C-1E88-4B21-BC80-F6D7E25C6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82</Characters>
  <Application>Microsoft Office Word</Application>
  <DocSecurity>0</DocSecurity>
  <Lines>1</Lines>
  <Paragraphs>1</Paragraphs>
  <ScaleCrop>false</ScaleCrop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Mathias Becker</cp:lastModifiedBy>
  <cp:revision>2</cp:revision>
  <dcterms:created xsi:type="dcterms:W3CDTF">2023-05-19T08:50:00Z</dcterms:created>
  <dcterms:modified xsi:type="dcterms:W3CDTF">2023-05-19T08:50:00Z</dcterms:modified>
</cp:coreProperties>
</file>