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0BA5E" w14:textId="1F7EE9B2" w:rsidR="00E03C61" w:rsidRDefault="009B4D25" w:rsidP="00CE12A8">
      <w:pPr>
        <w:jc w:val="both"/>
        <w:rPr>
          <w:rFonts w:ascii="Arial Black" w:hAnsi="Arial Black"/>
          <w:b/>
          <w:bCs/>
        </w:rPr>
      </w:pPr>
      <w:r w:rsidRPr="009B4D25">
        <w:rPr>
          <w:rFonts w:ascii="Arial Black" w:hAnsi="Arial Black"/>
          <w:b/>
          <w:bCs/>
        </w:rPr>
        <w:t xml:space="preserve">Opakování anuita, </w:t>
      </w:r>
      <w:proofErr w:type="spellStart"/>
      <w:r w:rsidRPr="009B4D25">
        <w:rPr>
          <w:rFonts w:ascii="Arial Black" w:hAnsi="Arial Black"/>
          <w:b/>
          <w:bCs/>
        </w:rPr>
        <w:t>perpetuita</w:t>
      </w:r>
      <w:proofErr w:type="spellEnd"/>
      <w:r w:rsidRPr="009B4D25">
        <w:rPr>
          <w:rFonts w:ascii="Arial Black" w:hAnsi="Arial Black"/>
          <w:b/>
          <w:bCs/>
        </w:rPr>
        <w:t>, tj. dluhopisy, akcie</w:t>
      </w:r>
    </w:p>
    <w:p w14:paraId="62D801D7" w14:textId="66F4239C" w:rsidR="009B4D25" w:rsidRPr="00CE12A8" w:rsidRDefault="00CE12A8" w:rsidP="00CE12A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t>Dnes jste zdědili určitou částku. Správce vám bude vyplácet každý rok počínaje dneškem po dobu 12 let částku ve výši 27 000 Kč. Alternativní náklady předpokládejme ve výši 2,7 %. Vypočítejte výši dědictví k dnešnímu dni. Vepište postup výpočtu.</w:t>
      </w:r>
    </w:p>
    <w:p w14:paraId="3F07054B" w14:textId="77777777" w:rsidR="00CE12A8" w:rsidRPr="00CE12A8" w:rsidRDefault="00CE12A8" w:rsidP="00CE12A8">
      <w:pPr>
        <w:pStyle w:val="Odstavecseseznamem"/>
        <w:jc w:val="both"/>
        <w:rPr>
          <w:rFonts w:ascii="Times New Roman" w:hAnsi="Times New Roman" w:cs="Times New Roman"/>
          <w:b/>
          <w:bCs/>
        </w:rPr>
      </w:pPr>
    </w:p>
    <w:p w14:paraId="79F5D4DD" w14:textId="54E63D9E" w:rsidR="00CE12A8" w:rsidRPr="00CE12A8" w:rsidRDefault="00CE12A8" w:rsidP="00CE12A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t xml:space="preserve">Chcete si koupit za 6 let nové auto, které bude stát 790 000 Kč. Spořící účet je úročený měsíčně 1,9 % </w:t>
      </w:r>
      <w:proofErr w:type="spellStart"/>
      <w:r>
        <w:t>p.a</w:t>
      </w:r>
      <w:proofErr w:type="spellEnd"/>
      <w:r>
        <w:t>. Chcete spořit každý rok stejnou částku. Kolik musíte letos uložit, abyste měli na auto naspořeno?</w:t>
      </w:r>
    </w:p>
    <w:p w14:paraId="0B8156D5" w14:textId="77777777" w:rsidR="00CE12A8" w:rsidRPr="00CE12A8" w:rsidRDefault="00CE12A8" w:rsidP="00CE12A8">
      <w:pPr>
        <w:pStyle w:val="Odstavecseseznamem"/>
        <w:rPr>
          <w:rFonts w:ascii="Times New Roman" w:hAnsi="Times New Roman" w:cs="Times New Roman"/>
          <w:b/>
          <w:bCs/>
        </w:rPr>
      </w:pPr>
    </w:p>
    <w:p w14:paraId="1FD6B8EE" w14:textId="3777CF92" w:rsidR="00CE12A8" w:rsidRPr="00CE12A8" w:rsidRDefault="00CE12A8" w:rsidP="00CE12A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t xml:space="preserve">Plánujete opravu střechy a zateplení domu za 8 let a chcete si na tuto rekonstrukci naspořit. Dle předpokladů by měla být celková cena rekonstrukce 590 000 Kč. Spořící účet, který jste si pro tento účel založili, je úročený měsíčně 2,4 % </w:t>
      </w:r>
      <w:proofErr w:type="spellStart"/>
      <w:r>
        <w:t>p.a</w:t>
      </w:r>
      <w:proofErr w:type="spellEnd"/>
      <w:r>
        <w:t>. Chcete spořit každý rok stejnou částku. Kolik musíte letos uložit, abyste měli na rekonstrukci naspořeno?</w:t>
      </w:r>
    </w:p>
    <w:p w14:paraId="0D9DA153" w14:textId="77777777" w:rsidR="00CE12A8" w:rsidRPr="00CE12A8" w:rsidRDefault="00CE12A8" w:rsidP="00CE12A8">
      <w:pPr>
        <w:pStyle w:val="Odstavecseseznamem"/>
        <w:rPr>
          <w:rFonts w:ascii="Times New Roman" w:hAnsi="Times New Roman" w:cs="Times New Roman"/>
          <w:b/>
          <w:bCs/>
        </w:rPr>
      </w:pPr>
    </w:p>
    <w:p w14:paraId="0A62DBF9" w14:textId="5A4CEA97" w:rsidR="00CE12A8" w:rsidRPr="00CE12A8" w:rsidRDefault="00CE12A8" w:rsidP="00CE12A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t xml:space="preserve">Jaká je tržní cena akcie, jestliže dividenda na akcii (DPS – dividend per </w:t>
      </w:r>
      <w:proofErr w:type="spellStart"/>
      <w:r>
        <w:t>share</w:t>
      </w:r>
      <w:proofErr w:type="spellEnd"/>
      <w:r>
        <w:t>) činila v loňském roce 140 Kč na akcii? V letošním roce a dalších letech předpokládáme nárůst DPS každoročně o 10 % a alternativní náklady ve výši 15 %? Koupili byste tuto akcii za 3 500 Kč?</w:t>
      </w:r>
    </w:p>
    <w:p w14:paraId="7FF36E57" w14:textId="77777777" w:rsidR="00CE12A8" w:rsidRPr="00CE12A8" w:rsidRDefault="00CE12A8" w:rsidP="00CE12A8">
      <w:pPr>
        <w:pStyle w:val="Odstavecseseznamem"/>
        <w:rPr>
          <w:rFonts w:ascii="Times New Roman" w:hAnsi="Times New Roman" w:cs="Times New Roman"/>
          <w:b/>
          <w:bCs/>
        </w:rPr>
      </w:pPr>
    </w:p>
    <w:p w14:paraId="53D07A5F" w14:textId="442620F7" w:rsidR="00CE12A8" w:rsidRPr="00CE12A8" w:rsidRDefault="00CE12A8" w:rsidP="00CE12A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t xml:space="preserve">Jaká je vnitřní hodnota akcie, jestliže letos jste obdrželi dividendu ve výši 650 Kč a očekáváte, že dividenda bude každý rok nižší o 5 %? Výnos alternativní investice je 15 % </w:t>
      </w:r>
      <w:proofErr w:type="spellStart"/>
      <w:r>
        <w:t>p.a</w:t>
      </w:r>
      <w:proofErr w:type="spellEnd"/>
      <w:r>
        <w:t>. Koupili byste tuto akcii za 3 000 Kč?</w:t>
      </w:r>
    </w:p>
    <w:p w14:paraId="67ABFD98" w14:textId="77777777" w:rsidR="00CE12A8" w:rsidRPr="00CE12A8" w:rsidRDefault="00CE12A8" w:rsidP="00CE12A8">
      <w:pPr>
        <w:pStyle w:val="Odstavecseseznamem"/>
        <w:rPr>
          <w:rFonts w:ascii="Times New Roman" w:hAnsi="Times New Roman" w:cs="Times New Roman"/>
          <w:b/>
          <w:bCs/>
        </w:rPr>
      </w:pPr>
    </w:p>
    <w:p w14:paraId="05CB69F1" w14:textId="4B247C0F" w:rsidR="00CE12A8" w:rsidRPr="00994FEC" w:rsidRDefault="00CE12A8" w:rsidP="00CE12A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t xml:space="preserve">Zvažujete koupi akcie společnosti </w:t>
      </w:r>
      <w:r w:rsidRPr="00196C3E">
        <w:rPr>
          <w:rFonts w:ascii="Arial Black" w:hAnsi="Arial Black"/>
          <w:b/>
          <w:bCs/>
        </w:rPr>
        <w:t>ALFA, a.s.,</w:t>
      </w:r>
      <w:r>
        <w:t xml:space="preserve"> která se nyní na burze prodává za 2 660 Kč. Předpokládáte, že budete akcii držet 4 roky a poté ji prodáte za 2 580 Kč. Očekáváte, že akciová společnost Alfa (emitent akcie) bude držitelům svých akcií každoročně vyplácet dividendy: v 1. a 2. roce 140 Kč, ve 3. dividendu neobdržíte, a ve 4. roce 155 Kč na 1 akcii. Průměrné úrokové sazby jsou 3 % </w:t>
      </w:r>
      <w:proofErr w:type="spellStart"/>
      <w:r>
        <w:t>p.a</w:t>
      </w:r>
      <w:proofErr w:type="spellEnd"/>
      <w:r>
        <w:t>. Jaká je vnitřní hodnota akcie? Koupíte tuto akcii?</w:t>
      </w:r>
    </w:p>
    <w:p w14:paraId="2307DC33" w14:textId="77777777" w:rsidR="00994FEC" w:rsidRPr="00994FEC" w:rsidRDefault="00994FEC" w:rsidP="00994FEC">
      <w:pPr>
        <w:pStyle w:val="Odstavecseseznamem"/>
        <w:rPr>
          <w:rFonts w:ascii="Times New Roman" w:hAnsi="Times New Roman" w:cs="Times New Roman"/>
          <w:b/>
          <w:bCs/>
        </w:rPr>
      </w:pPr>
    </w:p>
    <w:p w14:paraId="51B8364C" w14:textId="4DAFFB16" w:rsidR="00994FEC" w:rsidRPr="00994FEC" w:rsidRDefault="00994FEC" w:rsidP="00CE12A8">
      <w:pPr>
        <w:pStyle w:val="Odstavecseseznamem"/>
        <w:numPr>
          <w:ilvl w:val="0"/>
          <w:numId w:val="1"/>
        </w:numPr>
        <w:jc w:val="both"/>
      </w:pPr>
      <w:r w:rsidRPr="00994FEC">
        <w:t xml:space="preserve">Zvažujete, že budete investovat do OPF na důchod </w:t>
      </w:r>
      <w:r>
        <w:t>60tis. ročně, kdy si vždy investici správně rozvrhnete a předpokládáte tak zhodnocení 15 %. Do důchodů jdete za 40 let. Kolik touto cestou naspoříte při zdanění investic 15 % daní z příjmu?</w:t>
      </w:r>
    </w:p>
    <w:p w14:paraId="4C7EAFB8" w14:textId="77777777" w:rsidR="00CE12A8" w:rsidRPr="00CE12A8" w:rsidRDefault="00CE12A8" w:rsidP="00CE12A8">
      <w:pPr>
        <w:pStyle w:val="Odstavecseseznamem"/>
        <w:rPr>
          <w:rFonts w:ascii="Times New Roman" w:hAnsi="Times New Roman" w:cs="Times New Roman"/>
          <w:b/>
          <w:bCs/>
        </w:rPr>
      </w:pPr>
    </w:p>
    <w:p w14:paraId="0C4BA17B" w14:textId="4B6B56CB" w:rsidR="00CE12A8" w:rsidRPr="00CE12A8" w:rsidRDefault="00CE12A8" w:rsidP="00CE12A8">
      <w:pPr>
        <w:pStyle w:val="Odstavecseseznamem"/>
        <w:numPr>
          <w:ilvl w:val="0"/>
          <w:numId w:val="1"/>
        </w:numPr>
        <w:jc w:val="both"/>
      </w:pPr>
      <w:r>
        <w:t>Dluhopis, jehož tržní cena je 11 000 Kč, se splatností 30 let, nese fixní kupon 10 %. Do splatnosti zbývá 15 let a kupónová platba letos ještě nebyla vyplacena. Nominální cena je 10 000 Kč a výnosy na trhu se v současnosti pohybují okolo 8 %. Koupili byste tento dluhopis?</w:t>
      </w:r>
    </w:p>
    <w:sectPr w:rsidR="00CE12A8" w:rsidRPr="00CE1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44D98"/>
    <w:multiLevelType w:val="hybridMultilevel"/>
    <w:tmpl w:val="9E5EE81C"/>
    <w:lvl w:ilvl="0" w:tplc="90B28E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25"/>
    <w:rsid w:val="00041CAA"/>
    <w:rsid w:val="00994FEC"/>
    <w:rsid w:val="009B4D25"/>
    <w:rsid w:val="00C31FFB"/>
    <w:rsid w:val="00C83E42"/>
    <w:rsid w:val="00CE12A8"/>
    <w:rsid w:val="00E0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7616F9"/>
  <w15:chartTrackingRefBased/>
  <w15:docId w15:val="{05CBF446-BE95-4F17-A453-6D632B7E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1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406</Words>
  <Characters>1918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her0001</dc:creator>
  <cp:keywords/>
  <dc:description/>
  <cp:lastModifiedBy>her0001</cp:lastModifiedBy>
  <cp:revision>2</cp:revision>
  <dcterms:created xsi:type="dcterms:W3CDTF">2024-05-07T08:53:00Z</dcterms:created>
  <dcterms:modified xsi:type="dcterms:W3CDTF">2024-05-07T09:25:00Z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f820a1d1-b1ce-46e7-9151-2a21b3123f8b</vt:lpwstr>
  </property>
</Properties>
</file>